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E0" w:rsidRDefault="00220868">
      <w:pPr>
        <w:pStyle w:val="a3"/>
        <w:spacing w:before="74"/>
        <w:ind w:left="678"/>
      </w:pPr>
      <w:r>
        <w:pict>
          <v:rect id="_x0000_s1026" style="position:absolute;left:0;text-align:left;margin-left:203.95pt;margin-top:92.55pt;width:4.3pt;height:15.6pt;z-index:-251658752;mso-position-horizontal-relative:page" stroked="f">
            <w10:wrap anchorx="page"/>
          </v:rect>
        </w:pict>
      </w:r>
      <w:r w:rsidR="0043586E">
        <w:t>Аннотация</w:t>
      </w:r>
      <w:r w:rsidR="0043586E">
        <w:rPr>
          <w:spacing w:val="-3"/>
        </w:rPr>
        <w:t xml:space="preserve"> </w:t>
      </w:r>
      <w:r w:rsidR="0043586E">
        <w:t>к</w:t>
      </w:r>
      <w:r w:rsidR="0043586E">
        <w:rPr>
          <w:spacing w:val="-4"/>
        </w:rPr>
        <w:t xml:space="preserve"> </w:t>
      </w:r>
      <w:r w:rsidR="0043586E">
        <w:t>рабочей</w:t>
      </w:r>
      <w:r w:rsidR="0043586E">
        <w:rPr>
          <w:spacing w:val="-4"/>
        </w:rPr>
        <w:t xml:space="preserve"> </w:t>
      </w:r>
      <w:r w:rsidR="0043586E">
        <w:t>программе</w:t>
      </w:r>
      <w:r w:rsidR="0043586E">
        <w:rPr>
          <w:spacing w:val="-4"/>
        </w:rPr>
        <w:t xml:space="preserve"> </w:t>
      </w:r>
      <w:r w:rsidR="0043586E">
        <w:t>учебного</w:t>
      </w:r>
      <w:r w:rsidR="0043586E">
        <w:rPr>
          <w:spacing w:val="-4"/>
        </w:rPr>
        <w:t xml:space="preserve"> </w:t>
      </w:r>
      <w:r w:rsidR="0043586E">
        <w:t>предмета</w:t>
      </w:r>
      <w:r w:rsidR="0043586E">
        <w:rPr>
          <w:spacing w:val="-2"/>
        </w:rPr>
        <w:t xml:space="preserve"> </w:t>
      </w:r>
      <w:r w:rsidR="0043586E">
        <w:t>«Природоведение»</w:t>
      </w:r>
    </w:p>
    <w:p w:rsidR="00827AE0" w:rsidRDefault="00827AE0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8"/>
      </w:tblGrid>
      <w:tr w:rsidR="00827AE0">
        <w:trPr>
          <w:trHeight w:val="300"/>
        </w:trPr>
        <w:tc>
          <w:tcPr>
            <w:tcW w:w="2377" w:type="dxa"/>
          </w:tcPr>
          <w:p w:rsidR="00827AE0" w:rsidRPr="00DD52C3" w:rsidRDefault="0043586E">
            <w:pPr>
              <w:pStyle w:val="TableParagraph"/>
              <w:spacing w:line="280" w:lineRule="exact"/>
              <w:rPr>
                <w:i/>
                <w:sz w:val="24"/>
                <w:szCs w:val="24"/>
              </w:rPr>
            </w:pPr>
            <w:r w:rsidRPr="00DD52C3">
              <w:rPr>
                <w:i/>
                <w:sz w:val="24"/>
                <w:szCs w:val="24"/>
              </w:rPr>
              <w:t>Класс</w:t>
            </w:r>
            <w:r w:rsidRPr="00DD52C3">
              <w:rPr>
                <w:i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197" w:type="dxa"/>
          </w:tcPr>
          <w:p w:rsidR="00827AE0" w:rsidRDefault="0043586E" w:rsidP="0043586E">
            <w:pPr>
              <w:pStyle w:val="TableParagraph"/>
              <w:spacing w:line="280" w:lineRule="exact"/>
              <w:rPr>
                <w:sz w:val="26"/>
              </w:rPr>
            </w:pPr>
            <w:r w:rsidRPr="00220868">
              <w:rPr>
                <w:sz w:val="26"/>
              </w:rPr>
              <w:t>8Б</w:t>
            </w:r>
          </w:p>
          <w:p w:rsidR="00220868" w:rsidRPr="00220868" w:rsidRDefault="00220868" w:rsidP="0043586E">
            <w:pPr>
              <w:pStyle w:val="TableParagraph"/>
              <w:spacing w:line="280" w:lineRule="exact"/>
              <w:rPr>
                <w:sz w:val="26"/>
              </w:rPr>
            </w:pPr>
          </w:p>
        </w:tc>
      </w:tr>
      <w:tr w:rsidR="00827AE0">
        <w:trPr>
          <w:trHeight w:val="299"/>
        </w:trPr>
        <w:tc>
          <w:tcPr>
            <w:tcW w:w="2377" w:type="dxa"/>
          </w:tcPr>
          <w:p w:rsidR="00827AE0" w:rsidRPr="00DD52C3" w:rsidRDefault="00DD52C3">
            <w:pPr>
              <w:pStyle w:val="TableParagraph"/>
              <w:spacing w:line="280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Составитель</w:t>
            </w:r>
          </w:p>
        </w:tc>
        <w:tc>
          <w:tcPr>
            <w:tcW w:w="7197" w:type="dxa"/>
          </w:tcPr>
          <w:p w:rsidR="00827AE0" w:rsidRDefault="0043586E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2A68E7">
              <w:rPr>
                <w:sz w:val="24"/>
                <w:szCs w:val="24"/>
              </w:rPr>
              <w:t>Шипилова Светлана Максимовна</w:t>
            </w:r>
          </w:p>
          <w:p w:rsidR="00220868" w:rsidRPr="002A68E7" w:rsidRDefault="00220868">
            <w:pPr>
              <w:pStyle w:val="TableParagraph"/>
              <w:spacing w:line="280" w:lineRule="exact"/>
              <w:rPr>
                <w:sz w:val="24"/>
                <w:szCs w:val="24"/>
              </w:rPr>
            </w:pPr>
          </w:p>
        </w:tc>
      </w:tr>
      <w:tr w:rsidR="00827AE0" w:rsidTr="00220868">
        <w:trPr>
          <w:trHeight w:val="1625"/>
        </w:trPr>
        <w:tc>
          <w:tcPr>
            <w:tcW w:w="2377" w:type="dxa"/>
          </w:tcPr>
          <w:p w:rsidR="00827AE0" w:rsidRPr="00DD52C3" w:rsidRDefault="0043586E">
            <w:pPr>
              <w:pStyle w:val="TableParagraph"/>
              <w:spacing w:line="291" w:lineRule="exact"/>
              <w:rPr>
                <w:i/>
                <w:sz w:val="24"/>
                <w:szCs w:val="24"/>
              </w:rPr>
            </w:pPr>
            <w:r w:rsidRPr="00DD52C3">
              <w:rPr>
                <w:i/>
                <w:sz w:val="24"/>
                <w:szCs w:val="24"/>
              </w:rPr>
              <w:t>Цели</w:t>
            </w:r>
            <w:r w:rsidRPr="00DD52C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D52C3">
              <w:rPr>
                <w:i/>
                <w:sz w:val="24"/>
                <w:szCs w:val="24"/>
              </w:rPr>
              <w:t>программы:</w:t>
            </w:r>
          </w:p>
        </w:tc>
        <w:tc>
          <w:tcPr>
            <w:tcW w:w="7197" w:type="dxa"/>
          </w:tcPr>
          <w:p w:rsidR="002A68E7" w:rsidRPr="002A68E7" w:rsidRDefault="002A68E7" w:rsidP="002A68E7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A68E7">
              <w:rPr>
                <w:rFonts w:eastAsia="Calibri"/>
                <w:sz w:val="24"/>
                <w:szCs w:val="24"/>
              </w:rPr>
              <w:t>- расширение кругозора об окружающем мире;</w:t>
            </w:r>
          </w:p>
          <w:p w:rsidR="002A68E7" w:rsidRPr="002A68E7" w:rsidRDefault="002A68E7" w:rsidP="002A68E7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2A68E7">
              <w:rPr>
                <w:rFonts w:eastAsia="Calibri"/>
                <w:sz w:val="24"/>
                <w:szCs w:val="24"/>
              </w:rPr>
              <w:t>- воспитание нравственного отношения к окружающему миру, к людям, к самому себе;</w:t>
            </w:r>
          </w:p>
          <w:p w:rsidR="002A68E7" w:rsidRPr="002A68E7" w:rsidRDefault="006D6B40" w:rsidP="002A68E7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освоение  знаний </w:t>
            </w:r>
            <w:r w:rsidR="002A68E7" w:rsidRPr="002A68E7">
              <w:rPr>
                <w:rFonts w:eastAsia="Calibri"/>
                <w:sz w:val="24"/>
                <w:szCs w:val="24"/>
              </w:rPr>
              <w:t xml:space="preserve">о  </w:t>
            </w:r>
            <w:r>
              <w:rPr>
                <w:rFonts w:eastAsia="Calibri"/>
                <w:sz w:val="24"/>
                <w:szCs w:val="24"/>
              </w:rPr>
              <w:t>ж</w:t>
            </w:r>
            <w:r w:rsidR="002A68E7" w:rsidRPr="002A68E7">
              <w:rPr>
                <w:rFonts w:eastAsia="Calibri"/>
                <w:sz w:val="24"/>
                <w:szCs w:val="24"/>
              </w:rPr>
              <w:t>ивой природе и присущих ей закономерностях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="002A68E7" w:rsidRPr="002A68E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27AE0" w:rsidRPr="002A68E7" w:rsidRDefault="00827AE0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</w:p>
        </w:tc>
      </w:tr>
      <w:tr w:rsidR="00827AE0" w:rsidTr="00DD52C3">
        <w:trPr>
          <w:trHeight w:val="5944"/>
        </w:trPr>
        <w:tc>
          <w:tcPr>
            <w:tcW w:w="2377" w:type="dxa"/>
          </w:tcPr>
          <w:p w:rsidR="00827AE0" w:rsidRPr="00DD52C3" w:rsidRDefault="0043586E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DD52C3">
              <w:rPr>
                <w:i/>
                <w:sz w:val="24"/>
                <w:szCs w:val="24"/>
              </w:rPr>
              <w:t>Задачи</w:t>
            </w:r>
            <w:r w:rsidRPr="00DD52C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D52C3">
              <w:rPr>
                <w:i/>
                <w:sz w:val="24"/>
                <w:szCs w:val="24"/>
              </w:rPr>
              <w:t>программы</w:t>
            </w:r>
            <w:r w:rsidRPr="00DD52C3">
              <w:rPr>
                <w:sz w:val="24"/>
                <w:szCs w:val="24"/>
              </w:rPr>
              <w:t>:</w:t>
            </w:r>
          </w:p>
        </w:tc>
        <w:tc>
          <w:tcPr>
            <w:tcW w:w="7197" w:type="dxa"/>
          </w:tcPr>
          <w:p w:rsidR="002A68E7" w:rsidRPr="006D6B40" w:rsidRDefault="002A68E7" w:rsidP="002A68E7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line="300" w:lineRule="atLeast"/>
              <w:ind w:right="1022"/>
              <w:jc w:val="both"/>
              <w:rPr>
                <w:sz w:val="24"/>
                <w:szCs w:val="24"/>
              </w:rPr>
            </w:pPr>
            <w:r w:rsidRPr="006D6B40">
              <w:rPr>
                <w:sz w:val="24"/>
                <w:szCs w:val="24"/>
              </w:rPr>
              <w:t xml:space="preserve">     -сообщение </w:t>
            </w:r>
            <w:proofErr w:type="gramStart"/>
            <w:r w:rsidRPr="006D6B40">
              <w:rPr>
                <w:sz w:val="24"/>
                <w:szCs w:val="24"/>
              </w:rPr>
              <w:t>обучающимся</w:t>
            </w:r>
            <w:proofErr w:type="gramEnd"/>
            <w:r w:rsidRPr="006D6B40">
              <w:rPr>
                <w:sz w:val="24"/>
                <w:szCs w:val="24"/>
              </w:rPr>
              <w:t xml:space="preserve"> общих сведений о строении и жизни животных;</w:t>
            </w:r>
          </w:p>
          <w:p w:rsidR="002A68E7" w:rsidRPr="006D6B40" w:rsidRDefault="002A68E7" w:rsidP="002A68E7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line="300" w:lineRule="atLeast"/>
              <w:ind w:right="1022"/>
              <w:jc w:val="both"/>
              <w:rPr>
                <w:sz w:val="24"/>
                <w:szCs w:val="24"/>
              </w:rPr>
            </w:pPr>
            <w:r w:rsidRPr="006D6B40">
              <w:rPr>
                <w:sz w:val="24"/>
                <w:szCs w:val="24"/>
              </w:rPr>
              <w:t xml:space="preserve">     - проведение через весь курс экологического воспитания (рассмотрения окружающей природы как комплекса условий, необходимых для жизни животных), бережного отношения к природе;</w:t>
            </w:r>
          </w:p>
          <w:p w:rsidR="002A68E7" w:rsidRPr="006D6B40" w:rsidRDefault="002A68E7" w:rsidP="002A68E7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line="300" w:lineRule="atLeast"/>
              <w:ind w:right="1022"/>
              <w:jc w:val="both"/>
              <w:rPr>
                <w:sz w:val="24"/>
                <w:szCs w:val="24"/>
              </w:rPr>
            </w:pPr>
            <w:r w:rsidRPr="006D6B40">
              <w:rPr>
                <w:sz w:val="24"/>
                <w:szCs w:val="24"/>
              </w:rPr>
              <w:t xml:space="preserve">     - первоначальное ознакомление с некоторыми животными, которых можно содержать дома или в школьном уголке природы;</w:t>
            </w:r>
          </w:p>
          <w:p w:rsidR="002A68E7" w:rsidRPr="006D6B40" w:rsidRDefault="002A68E7" w:rsidP="002A68E7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line="300" w:lineRule="atLeast"/>
              <w:ind w:right="1022"/>
              <w:jc w:val="both"/>
              <w:rPr>
                <w:sz w:val="24"/>
                <w:szCs w:val="24"/>
              </w:rPr>
            </w:pPr>
            <w:r w:rsidRPr="006D6B40">
              <w:rPr>
                <w:sz w:val="24"/>
                <w:szCs w:val="24"/>
              </w:rPr>
              <w:t xml:space="preserve"> - развитие познавательных интересов, интеллектуальных и  творческих  способностей  в  процессе  проведения  наблюдений  за  животными,  биологических  экспериментов,  работы  с  различными  источниками  информации;</w:t>
            </w:r>
          </w:p>
          <w:p w:rsidR="002A68E7" w:rsidRPr="006D6B40" w:rsidRDefault="002A68E7" w:rsidP="002A68E7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line="300" w:lineRule="atLeast"/>
              <w:ind w:right="1022"/>
              <w:jc w:val="both"/>
              <w:rPr>
                <w:sz w:val="24"/>
                <w:szCs w:val="24"/>
              </w:rPr>
            </w:pPr>
            <w:r w:rsidRPr="006D6B40">
              <w:rPr>
                <w:sz w:val="24"/>
                <w:szCs w:val="24"/>
              </w:rPr>
              <w:t xml:space="preserve">- развитие наблюдательности, речи, мышления, памяти. Развитие интеллектуальной и эмоциональной сферы деятельности </w:t>
            </w:r>
            <w:proofErr w:type="gramStart"/>
            <w:r w:rsidRPr="006D6B40">
              <w:rPr>
                <w:sz w:val="24"/>
                <w:szCs w:val="24"/>
              </w:rPr>
              <w:t>обучающихся</w:t>
            </w:r>
            <w:proofErr w:type="gramEnd"/>
            <w:r w:rsidRPr="006D6B40">
              <w:rPr>
                <w:sz w:val="24"/>
                <w:szCs w:val="24"/>
              </w:rPr>
              <w:t>;</w:t>
            </w:r>
          </w:p>
          <w:p w:rsidR="002A68E7" w:rsidRPr="006D6B40" w:rsidRDefault="002A68E7" w:rsidP="002A68E7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line="300" w:lineRule="atLeast"/>
              <w:ind w:right="1022"/>
              <w:jc w:val="both"/>
              <w:rPr>
                <w:sz w:val="24"/>
                <w:szCs w:val="24"/>
              </w:rPr>
            </w:pPr>
            <w:r w:rsidRPr="006D6B40">
              <w:rPr>
                <w:sz w:val="24"/>
                <w:szCs w:val="24"/>
              </w:rPr>
              <w:t>-  выявление оценок последствий своей деятельности по отношению к живой природе</w:t>
            </w:r>
            <w:r w:rsidR="00DD52C3">
              <w:rPr>
                <w:sz w:val="24"/>
                <w:szCs w:val="24"/>
              </w:rPr>
              <w:t>.</w:t>
            </w:r>
          </w:p>
          <w:p w:rsidR="00827AE0" w:rsidRDefault="00827AE0" w:rsidP="00220868">
            <w:pPr>
              <w:pStyle w:val="TableParagraph"/>
              <w:tabs>
                <w:tab w:val="left" w:pos="259"/>
              </w:tabs>
              <w:spacing w:line="300" w:lineRule="atLeast"/>
              <w:ind w:right="1022"/>
              <w:jc w:val="both"/>
              <w:rPr>
                <w:sz w:val="26"/>
              </w:rPr>
            </w:pPr>
          </w:p>
        </w:tc>
      </w:tr>
      <w:tr w:rsidR="00827AE0">
        <w:trPr>
          <w:trHeight w:val="1197"/>
        </w:trPr>
        <w:tc>
          <w:tcPr>
            <w:tcW w:w="2377" w:type="dxa"/>
          </w:tcPr>
          <w:p w:rsidR="00827AE0" w:rsidRPr="00DD52C3" w:rsidRDefault="0043586E">
            <w:pPr>
              <w:pStyle w:val="TableParagraph"/>
              <w:spacing w:line="291" w:lineRule="exact"/>
              <w:rPr>
                <w:i/>
                <w:sz w:val="24"/>
                <w:szCs w:val="24"/>
              </w:rPr>
            </w:pPr>
            <w:r w:rsidRPr="00DD52C3">
              <w:rPr>
                <w:i/>
                <w:sz w:val="24"/>
                <w:szCs w:val="24"/>
              </w:rPr>
              <w:t>Учебно-</w:t>
            </w:r>
          </w:p>
          <w:p w:rsidR="00827AE0" w:rsidRPr="00DD52C3" w:rsidRDefault="0043586E" w:rsidP="002A68E7">
            <w:pPr>
              <w:pStyle w:val="TableParagraph"/>
              <w:spacing w:before="1"/>
              <w:ind w:right="690"/>
              <w:rPr>
                <w:sz w:val="24"/>
                <w:szCs w:val="24"/>
              </w:rPr>
            </w:pPr>
            <w:proofErr w:type="spellStart"/>
            <w:r w:rsidRPr="00DD52C3">
              <w:rPr>
                <w:i/>
                <w:spacing w:val="-1"/>
                <w:sz w:val="24"/>
                <w:szCs w:val="24"/>
              </w:rPr>
              <w:t>методически</w:t>
            </w:r>
            <w:r w:rsidR="002A68E7" w:rsidRPr="00DD52C3">
              <w:rPr>
                <w:i/>
                <w:spacing w:val="-1"/>
                <w:sz w:val="24"/>
                <w:szCs w:val="24"/>
              </w:rPr>
              <w:t>й</w:t>
            </w:r>
            <w:r w:rsidRPr="00DD52C3">
              <w:rPr>
                <w:i/>
                <w:sz w:val="24"/>
                <w:szCs w:val="24"/>
              </w:rPr>
              <w:t>комплекс</w:t>
            </w:r>
            <w:proofErr w:type="spellEnd"/>
            <w:r w:rsidRPr="00DD52C3">
              <w:rPr>
                <w:sz w:val="24"/>
                <w:szCs w:val="24"/>
              </w:rPr>
              <w:t>:</w:t>
            </w:r>
          </w:p>
        </w:tc>
        <w:tc>
          <w:tcPr>
            <w:tcW w:w="7197" w:type="dxa"/>
          </w:tcPr>
          <w:p w:rsidR="002A68E7" w:rsidRDefault="002A68E7" w:rsidP="00220868">
            <w:pPr>
              <w:pStyle w:val="TableParagraph"/>
              <w:ind w:right="100"/>
              <w:rPr>
                <w:sz w:val="26"/>
              </w:rPr>
            </w:pPr>
            <w:r>
              <w:rPr>
                <w:sz w:val="24"/>
                <w:szCs w:val="24"/>
              </w:rPr>
              <w:t>1.</w:t>
            </w:r>
            <w:r w:rsidR="0043586E" w:rsidRPr="002A68E7">
              <w:rPr>
                <w:sz w:val="24"/>
                <w:szCs w:val="24"/>
              </w:rPr>
              <w:t>А.И.</w:t>
            </w:r>
            <w:r w:rsidR="0043586E" w:rsidRPr="002A68E7">
              <w:rPr>
                <w:spacing w:val="-6"/>
                <w:sz w:val="24"/>
                <w:szCs w:val="24"/>
              </w:rPr>
              <w:t xml:space="preserve"> </w:t>
            </w:r>
            <w:r w:rsidR="0043586E" w:rsidRPr="002A68E7">
              <w:rPr>
                <w:sz w:val="24"/>
                <w:szCs w:val="24"/>
              </w:rPr>
              <w:t>Никишов</w:t>
            </w:r>
            <w:r w:rsidR="0043586E" w:rsidRPr="002A68E7">
              <w:rPr>
                <w:spacing w:val="-4"/>
                <w:sz w:val="24"/>
                <w:szCs w:val="24"/>
              </w:rPr>
              <w:t xml:space="preserve"> </w:t>
            </w:r>
            <w:r w:rsidR="0043586E" w:rsidRPr="002A68E7">
              <w:rPr>
                <w:sz w:val="24"/>
                <w:szCs w:val="24"/>
              </w:rPr>
              <w:t>А.В.</w:t>
            </w:r>
            <w:r w:rsidR="0043586E" w:rsidRPr="002A68E7">
              <w:rPr>
                <w:spacing w:val="-4"/>
                <w:sz w:val="24"/>
                <w:szCs w:val="24"/>
              </w:rPr>
              <w:t xml:space="preserve"> </w:t>
            </w:r>
            <w:r w:rsidR="0043586E" w:rsidRPr="002A68E7">
              <w:rPr>
                <w:sz w:val="24"/>
                <w:szCs w:val="24"/>
              </w:rPr>
              <w:t>Теремов.</w:t>
            </w:r>
            <w:r w:rsidR="0043586E" w:rsidRPr="002A68E7">
              <w:rPr>
                <w:spacing w:val="-3"/>
                <w:sz w:val="24"/>
                <w:szCs w:val="24"/>
              </w:rPr>
              <w:t xml:space="preserve"> </w:t>
            </w:r>
            <w:r w:rsidR="00220868">
              <w:rPr>
                <w:spacing w:val="-3"/>
                <w:sz w:val="24"/>
                <w:szCs w:val="24"/>
              </w:rPr>
              <w:t xml:space="preserve">Биология. </w:t>
            </w:r>
            <w:r w:rsidR="0043586E" w:rsidRPr="002A68E7">
              <w:rPr>
                <w:sz w:val="24"/>
                <w:szCs w:val="24"/>
              </w:rPr>
              <w:t>Животные</w:t>
            </w:r>
            <w:r w:rsidR="0043586E" w:rsidRPr="002A68E7">
              <w:rPr>
                <w:spacing w:val="-3"/>
                <w:sz w:val="24"/>
                <w:szCs w:val="24"/>
              </w:rPr>
              <w:t xml:space="preserve"> </w:t>
            </w:r>
            <w:r w:rsidR="0043586E" w:rsidRPr="002A68E7">
              <w:rPr>
                <w:sz w:val="24"/>
                <w:szCs w:val="24"/>
              </w:rPr>
              <w:t>8</w:t>
            </w:r>
            <w:r w:rsidR="0043586E" w:rsidRPr="002A68E7">
              <w:rPr>
                <w:spacing w:val="-5"/>
                <w:sz w:val="24"/>
                <w:szCs w:val="24"/>
              </w:rPr>
              <w:t xml:space="preserve"> </w:t>
            </w:r>
            <w:r w:rsidR="0043586E" w:rsidRPr="002A68E7">
              <w:rPr>
                <w:sz w:val="24"/>
                <w:szCs w:val="24"/>
              </w:rPr>
              <w:t>класс:</w:t>
            </w:r>
            <w:r w:rsidR="0043586E" w:rsidRPr="002A68E7">
              <w:rPr>
                <w:spacing w:val="-3"/>
                <w:sz w:val="24"/>
                <w:szCs w:val="24"/>
              </w:rPr>
              <w:t xml:space="preserve"> </w:t>
            </w:r>
            <w:r w:rsidR="0043586E" w:rsidRPr="002A68E7">
              <w:rPr>
                <w:sz w:val="24"/>
                <w:szCs w:val="24"/>
              </w:rPr>
              <w:t>Учебник</w:t>
            </w:r>
            <w:r w:rsidR="0043586E" w:rsidRPr="002A68E7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pacing w:val="-62"/>
                <w:sz w:val="24"/>
                <w:szCs w:val="24"/>
              </w:rPr>
              <w:t xml:space="preserve">       </w:t>
            </w:r>
            <w:r w:rsidR="00220868">
              <w:rPr>
                <w:spacing w:val="-62"/>
                <w:sz w:val="24"/>
                <w:szCs w:val="24"/>
              </w:rPr>
              <w:t xml:space="preserve"> </w:t>
            </w:r>
            <w:r w:rsidR="0043586E" w:rsidRPr="002A68E7">
              <w:rPr>
                <w:sz w:val="24"/>
                <w:szCs w:val="24"/>
              </w:rPr>
              <w:t>для</w:t>
            </w:r>
            <w:r w:rsidR="0043586E" w:rsidRPr="002A68E7">
              <w:rPr>
                <w:spacing w:val="-3"/>
                <w:sz w:val="24"/>
                <w:szCs w:val="24"/>
              </w:rPr>
              <w:t xml:space="preserve"> </w:t>
            </w:r>
            <w:r w:rsidRPr="002A68E7">
              <w:rPr>
                <w:sz w:val="24"/>
                <w:szCs w:val="24"/>
              </w:rPr>
              <w:t>специальных</w:t>
            </w:r>
            <w:r>
              <w:rPr>
                <w:sz w:val="24"/>
                <w:szCs w:val="24"/>
              </w:rPr>
              <w:t xml:space="preserve"> </w:t>
            </w:r>
            <w:r w:rsidRPr="002A68E7">
              <w:rPr>
                <w:sz w:val="24"/>
                <w:szCs w:val="24"/>
              </w:rPr>
              <w:t>(коррекционных) образовательных учреждений</w:t>
            </w:r>
            <w:r w:rsidRPr="002A68E7">
              <w:rPr>
                <w:sz w:val="24"/>
                <w:szCs w:val="24"/>
                <w:lang w:val="en-US"/>
              </w:rPr>
              <w:t>VIII</w:t>
            </w:r>
            <w:r w:rsidRPr="002A68E7">
              <w:rPr>
                <w:sz w:val="24"/>
                <w:szCs w:val="24"/>
              </w:rPr>
              <w:t xml:space="preserve"> вида</w:t>
            </w:r>
            <w:proofErr w:type="gramStart"/>
            <w:r w:rsidR="0043586E" w:rsidRPr="002A68E7">
              <w:rPr>
                <w:sz w:val="24"/>
                <w:szCs w:val="24"/>
              </w:rPr>
              <w:t>.</w:t>
            </w:r>
            <w:r w:rsidRPr="002A68E7">
              <w:rPr>
                <w:sz w:val="24"/>
                <w:szCs w:val="24"/>
              </w:rPr>
              <w:t>-</w:t>
            </w:r>
            <w:proofErr w:type="gramEnd"/>
            <w:r w:rsidRPr="002A68E7">
              <w:rPr>
                <w:sz w:val="24"/>
                <w:szCs w:val="24"/>
              </w:rPr>
              <w:t>М., Просвещение 2019 г.</w:t>
            </w:r>
            <w:r>
              <w:rPr>
                <w:sz w:val="26"/>
              </w:rPr>
              <w:t xml:space="preserve"> </w:t>
            </w:r>
          </w:p>
          <w:p w:rsidR="00827AE0" w:rsidRDefault="002A68E7" w:rsidP="00220868">
            <w:pPr>
              <w:pStyle w:val="TableParagraph"/>
              <w:ind w:right="100"/>
              <w:rPr>
                <w:sz w:val="24"/>
                <w:szCs w:val="24"/>
              </w:rPr>
            </w:pPr>
            <w:r>
              <w:rPr>
                <w:sz w:val="26"/>
              </w:rPr>
              <w:t>2.</w:t>
            </w:r>
            <w:r w:rsidRPr="002A68E7">
              <w:rPr>
                <w:sz w:val="24"/>
                <w:szCs w:val="24"/>
              </w:rPr>
              <w:t>А.И.</w:t>
            </w:r>
            <w:r w:rsidRPr="002A68E7">
              <w:rPr>
                <w:spacing w:val="-6"/>
                <w:sz w:val="24"/>
                <w:szCs w:val="24"/>
              </w:rPr>
              <w:t xml:space="preserve"> </w:t>
            </w:r>
            <w:r w:rsidRPr="002A68E7">
              <w:rPr>
                <w:sz w:val="24"/>
                <w:szCs w:val="24"/>
              </w:rPr>
              <w:t>Никишов</w:t>
            </w:r>
            <w:r w:rsidRPr="002A68E7">
              <w:rPr>
                <w:spacing w:val="26"/>
                <w:sz w:val="24"/>
                <w:szCs w:val="24"/>
              </w:rPr>
              <w:t xml:space="preserve"> </w:t>
            </w:r>
            <w:r w:rsidRPr="002A68E7">
              <w:rPr>
                <w:color w:val="1A1A1A"/>
                <w:sz w:val="24"/>
                <w:szCs w:val="24"/>
              </w:rPr>
              <w:t>Рабочая</w:t>
            </w:r>
            <w:r w:rsidRPr="002A68E7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2A68E7">
              <w:rPr>
                <w:color w:val="1A1A1A"/>
                <w:sz w:val="24"/>
                <w:szCs w:val="24"/>
              </w:rPr>
              <w:t>тетрадь.</w:t>
            </w:r>
            <w:r w:rsidRPr="002A68E7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2A68E7">
              <w:rPr>
                <w:color w:val="1A1A1A"/>
                <w:sz w:val="24"/>
                <w:szCs w:val="24"/>
              </w:rPr>
              <w:t>Адаптированные</w:t>
            </w:r>
            <w:r w:rsidR="00220868">
              <w:rPr>
                <w:color w:val="1A1A1A"/>
                <w:sz w:val="24"/>
                <w:szCs w:val="24"/>
              </w:rPr>
              <w:t xml:space="preserve"> </w:t>
            </w:r>
            <w:r w:rsidRPr="002A68E7">
              <w:rPr>
                <w:color w:val="1A1A1A"/>
                <w:spacing w:val="-62"/>
                <w:sz w:val="24"/>
                <w:szCs w:val="24"/>
              </w:rPr>
              <w:t xml:space="preserve"> </w:t>
            </w:r>
            <w:r w:rsidRPr="002A68E7">
              <w:rPr>
                <w:color w:val="1A1A1A"/>
                <w:sz w:val="24"/>
                <w:szCs w:val="24"/>
              </w:rPr>
              <w:t>программы</w:t>
            </w:r>
            <w:r w:rsidRPr="002A68E7">
              <w:rPr>
                <w:rFonts w:ascii="Arial MT" w:hAnsi="Arial MT"/>
                <w:color w:val="1A1A1A"/>
                <w:sz w:val="24"/>
                <w:szCs w:val="24"/>
              </w:rPr>
              <w:t xml:space="preserve">. </w:t>
            </w:r>
            <w:proofErr w:type="gramStart"/>
            <w:r w:rsidRPr="002A68E7">
              <w:rPr>
                <w:color w:val="1A1A1A"/>
                <w:sz w:val="24"/>
                <w:szCs w:val="24"/>
              </w:rPr>
              <w:t>–М</w:t>
            </w:r>
            <w:proofErr w:type="gramEnd"/>
            <w:r w:rsidRPr="002A68E7">
              <w:rPr>
                <w:color w:val="1A1A1A"/>
                <w:sz w:val="24"/>
                <w:szCs w:val="24"/>
              </w:rPr>
              <w:t>.,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2A68E7">
              <w:rPr>
                <w:sz w:val="24"/>
                <w:szCs w:val="24"/>
              </w:rPr>
              <w:t>Просвещение</w:t>
            </w:r>
            <w:r w:rsidRPr="002A68E7">
              <w:rPr>
                <w:spacing w:val="-2"/>
                <w:sz w:val="24"/>
                <w:szCs w:val="24"/>
              </w:rPr>
              <w:t xml:space="preserve"> </w:t>
            </w:r>
            <w:r w:rsidRPr="002A68E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2A68E7">
              <w:rPr>
                <w:spacing w:val="-3"/>
                <w:sz w:val="24"/>
                <w:szCs w:val="24"/>
              </w:rPr>
              <w:t xml:space="preserve"> </w:t>
            </w:r>
            <w:r w:rsidRPr="002A68E7">
              <w:rPr>
                <w:sz w:val="24"/>
                <w:szCs w:val="24"/>
              </w:rPr>
              <w:t>г.</w:t>
            </w:r>
          </w:p>
          <w:p w:rsidR="00220868" w:rsidRDefault="00220868" w:rsidP="00220868">
            <w:pPr>
              <w:pStyle w:val="TableParagraph"/>
              <w:ind w:right="100"/>
              <w:rPr>
                <w:sz w:val="26"/>
              </w:rPr>
            </w:pPr>
            <w:bookmarkStart w:id="0" w:name="_GoBack"/>
            <w:bookmarkEnd w:id="0"/>
          </w:p>
        </w:tc>
      </w:tr>
      <w:tr w:rsidR="00827AE0">
        <w:trPr>
          <w:trHeight w:val="268"/>
        </w:trPr>
        <w:tc>
          <w:tcPr>
            <w:tcW w:w="2377" w:type="dxa"/>
          </w:tcPr>
          <w:p w:rsidR="00827AE0" w:rsidRPr="000F1437" w:rsidRDefault="0043586E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0F1437">
              <w:rPr>
                <w:i/>
                <w:sz w:val="24"/>
                <w:szCs w:val="24"/>
              </w:rPr>
              <w:t>Структура:</w:t>
            </w:r>
          </w:p>
        </w:tc>
        <w:tc>
          <w:tcPr>
            <w:tcW w:w="7198" w:type="dxa"/>
          </w:tcPr>
          <w:p w:rsidR="00440880" w:rsidRPr="000F1437" w:rsidRDefault="00440880" w:rsidP="00440880">
            <w:pPr>
              <w:pStyle w:val="TableParagraph"/>
              <w:rPr>
                <w:sz w:val="24"/>
                <w:szCs w:val="24"/>
              </w:rPr>
            </w:pPr>
            <w:r w:rsidRPr="000F1437">
              <w:rPr>
                <w:sz w:val="24"/>
                <w:szCs w:val="24"/>
              </w:rPr>
              <w:t>Введение.</w:t>
            </w:r>
          </w:p>
          <w:p w:rsidR="00440880" w:rsidRPr="000F1437" w:rsidRDefault="00440880" w:rsidP="00440880">
            <w:pPr>
              <w:pStyle w:val="TableParagraph"/>
              <w:rPr>
                <w:sz w:val="24"/>
                <w:szCs w:val="24"/>
              </w:rPr>
            </w:pPr>
            <w:r w:rsidRPr="000F1437">
              <w:rPr>
                <w:sz w:val="24"/>
                <w:szCs w:val="24"/>
              </w:rPr>
              <w:t>Многообразие живого мира.</w:t>
            </w:r>
          </w:p>
          <w:p w:rsidR="00440880" w:rsidRPr="000F1437" w:rsidRDefault="00440880" w:rsidP="00440880">
            <w:pPr>
              <w:pStyle w:val="TableParagraph"/>
              <w:rPr>
                <w:sz w:val="24"/>
                <w:szCs w:val="24"/>
              </w:rPr>
            </w:pPr>
            <w:r w:rsidRPr="000F1437">
              <w:rPr>
                <w:sz w:val="24"/>
                <w:szCs w:val="24"/>
              </w:rPr>
              <w:t>Черви.</w:t>
            </w:r>
          </w:p>
          <w:p w:rsidR="00440880" w:rsidRPr="000F1437" w:rsidRDefault="00440880" w:rsidP="00440880">
            <w:pPr>
              <w:pStyle w:val="TableParagraph"/>
              <w:rPr>
                <w:sz w:val="24"/>
                <w:szCs w:val="24"/>
              </w:rPr>
            </w:pPr>
            <w:r w:rsidRPr="000F1437">
              <w:rPr>
                <w:sz w:val="24"/>
                <w:szCs w:val="24"/>
              </w:rPr>
              <w:t>Насекомые.</w:t>
            </w:r>
          </w:p>
          <w:p w:rsidR="00440880" w:rsidRPr="000F1437" w:rsidRDefault="00440880" w:rsidP="00440880">
            <w:pPr>
              <w:pStyle w:val="TableParagraph"/>
              <w:rPr>
                <w:sz w:val="24"/>
                <w:szCs w:val="24"/>
              </w:rPr>
            </w:pPr>
            <w:r w:rsidRPr="000F1437">
              <w:rPr>
                <w:sz w:val="24"/>
                <w:szCs w:val="24"/>
              </w:rPr>
              <w:t>Рыбы.</w:t>
            </w:r>
          </w:p>
          <w:p w:rsidR="00440880" w:rsidRPr="000F1437" w:rsidRDefault="00440880" w:rsidP="00440880">
            <w:pPr>
              <w:pStyle w:val="TableParagraph"/>
              <w:rPr>
                <w:sz w:val="24"/>
                <w:szCs w:val="24"/>
              </w:rPr>
            </w:pPr>
            <w:r w:rsidRPr="000F1437">
              <w:rPr>
                <w:sz w:val="24"/>
                <w:szCs w:val="24"/>
              </w:rPr>
              <w:t>Земноводные.</w:t>
            </w:r>
          </w:p>
          <w:p w:rsidR="00440880" w:rsidRPr="000F1437" w:rsidRDefault="00440880" w:rsidP="00440880">
            <w:pPr>
              <w:pStyle w:val="TableParagraph"/>
              <w:rPr>
                <w:sz w:val="24"/>
                <w:szCs w:val="24"/>
              </w:rPr>
            </w:pPr>
            <w:r w:rsidRPr="000F1437">
              <w:rPr>
                <w:sz w:val="24"/>
                <w:szCs w:val="24"/>
              </w:rPr>
              <w:t>Пресмыкающиеся.</w:t>
            </w:r>
          </w:p>
          <w:p w:rsidR="00440880" w:rsidRPr="000F1437" w:rsidRDefault="00440880" w:rsidP="00440880">
            <w:pPr>
              <w:pStyle w:val="TableParagraph"/>
              <w:rPr>
                <w:sz w:val="24"/>
                <w:szCs w:val="24"/>
              </w:rPr>
            </w:pPr>
            <w:r w:rsidRPr="000F1437">
              <w:rPr>
                <w:sz w:val="24"/>
                <w:szCs w:val="24"/>
              </w:rPr>
              <w:t>Птицы.</w:t>
            </w:r>
          </w:p>
          <w:p w:rsidR="00827AE0" w:rsidRPr="000F1437" w:rsidRDefault="00827AE0" w:rsidP="004408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27AE0">
        <w:trPr>
          <w:trHeight w:val="616"/>
        </w:trPr>
        <w:tc>
          <w:tcPr>
            <w:tcW w:w="2377" w:type="dxa"/>
          </w:tcPr>
          <w:p w:rsidR="00827AE0" w:rsidRPr="000F1437" w:rsidRDefault="0043586E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r w:rsidRPr="000F1437">
              <w:rPr>
                <w:i/>
                <w:sz w:val="24"/>
                <w:szCs w:val="24"/>
              </w:rPr>
              <w:t>Количество</w:t>
            </w:r>
            <w:r w:rsidRPr="000F143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F1437">
              <w:rPr>
                <w:i/>
                <w:sz w:val="24"/>
                <w:szCs w:val="24"/>
              </w:rPr>
              <w:t>часов:</w:t>
            </w:r>
          </w:p>
        </w:tc>
        <w:tc>
          <w:tcPr>
            <w:tcW w:w="7198" w:type="dxa"/>
            <w:tcBorders>
              <w:top w:val="single" w:sz="8" w:space="0" w:color="000000"/>
            </w:tcBorders>
          </w:tcPr>
          <w:p w:rsidR="00827AE0" w:rsidRPr="000F1437" w:rsidRDefault="000F1437" w:rsidP="00220868">
            <w:pPr>
              <w:ind w:right="222"/>
              <w:jc w:val="both"/>
              <w:rPr>
                <w:sz w:val="24"/>
                <w:szCs w:val="24"/>
              </w:rPr>
            </w:pPr>
            <w:r w:rsidRPr="000F1437">
              <w:rPr>
                <w:sz w:val="24"/>
                <w:szCs w:val="24"/>
              </w:rPr>
              <w:t>На  изучение</w:t>
            </w:r>
            <w:r w:rsidRPr="000F1437">
              <w:rPr>
                <w:spacing w:val="1"/>
                <w:sz w:val="24"/>
                <w:szCs w:val="24"/>
              </w:rPr>
              <w:t xml:space="preserve"> </w:t>
            </w:r>
            <w:r w:rsidRPr="000F1437">
              <w:rPr>
                <w:sz w:val="24"/>
                <w:szCs w:val="24"/>
              </w:rPr>
              <w:t>предмета</w:t>
            </w:r>
            <w:r w:rsidRPr="000F1437">
              <w:rPr>
                <w:spacing w:val="1"/>
                <w:sz w:val="24"/>
                <w:szCs w:val="24"/>
              </w:rPr>
              <w:t xml:space="preserve"> </w:t>
            </w:r>
            <w:r w:rsidRPr="000F1437">
              <w:rPr>
                <w:sz w:val="24"/>
                <w:szCs w:val="24"/>
              </w:rPr>
              <w:t>«Природоведение»</w:t>
            </w:r>
            <w:r w:rsidRPr="000F1437">
              <w:rPr>
                <w:spacing w:val="1"/>
                <w:sz w:val="24"/>
                <w:szCs w:val="24"/>
              </w:rPr>
              <w:t xml:space="preserve"> </w:t>
            </w:r>
            <w:r w:rsidRPr="000F1437">
              <w:rPr>
                <w:sz w:val="24"/>
                <w:szCs w:val="24"/>
              </w:rPr>
              <w:t>в</w:t>
            </w:r>
            <w:r w:rsidRPr="000F1437">
              <w:rPr>
                <w:spacing w:val="1"/>
                <w:sz w:val="24"/>
                <w:szCs w:val="24"/>
              </w:rPr>
              <w:t xml:space="preserve"> </w:t>
            </w:r>
            <w:r w:rsidRPr="000F1437">
              <w:rPr>
                <w:sz w:val="24"/>
                <w:szCs w:val="24"/>
              </w:rPr>
              <w:t>8Б</w:t>
            </w:r>
            <w:r w:rsidRPr="000F1437">
              <w:rPr>
                <w:spacing w:val="1"/>
                <w:sz w:val="24"/>
                <w:szCs w:val="24"/>
              </w:rPr>
              <w:t xml:space="preserve"> </w:t>
            </w:r>
            <w:r w:rsidRPr="000F1437">
              <w:rPr>
                <w:sz w:val="24"/>
                <w:szCs w:val="24"/>
              </w:rPr>
              <w:t>классе</w:t>
            </w:r>
            <w:r w:rsidRPr="000F1437">
              <w:rPr>
                <w:spacing w:val="1"/>
                <w:sz w:val="24"/>
                <w:szCs w:val="24"/>
              </w:rPr>
              <w:t xml:space="preserve"> </w:t>
            </w:r>
            <w:r w:rsidRPr="000F1437">
              <w:rPr>
                <w:sz w:val="24"/>
                <w:szCs w:val="24"/>
              </w:rPr>
              <w:t>отводится</w:t>
            </w:r>
            <w:r w:rsidRPr="000F1437">
              <w:rPr>
                <w:spacing w:val="1"/>
                <w:sz w:val="24"/>
                <w:szCs w:val="24"/>
              </w:rPr>
              <w:t xml:space="preserve"> </w:t>
            </w:r>
            <w:r w:rsidRPr="000F1437">
              <w:rPr>
                <w:sz w:val="24"/>
                <w:szCs w:val="24"/>
              </w:rPr>
              <w:t>2</w:t>
            </w:r>
            <w:r w:rsidRPr="000F1437">
              <w:rPr>
                <w:spacing w:val="1"/>
                <w:sz w:val="24"/>
                <w:szCs w:val="24"/>
              </w:rPr>
              <w:t xml:space="preserve"> </w:t>
            </w:r>
            <w:r w:rsidRPr="000F1437">
              <w:rPr>
                <w:sz w:val="24"/>
                <w:szCs w:val="24"/>
              </w:rPr>
              <w:t>часа</w:t>
            </w:r>
            <w:r w:rsidRPr="000F1437">
              <w:rPr>
                <w:spacing w:val="1"/>
                <w:sz w:val="24"/>
                <w:szCs w:val="24"/>
              </w:rPr>
              <w:t xml:space="preserve"> </w:t>
            </w:r>
            <w:r w:rsidRPr="000F1437">
              <w:rPr>
                <w:sz w:val="24"/>
                <w:szCs w:val="24"/>
              </w:rPr>
              <w:t>в</w:t>
            </w:r>
            <w:r w:rsidRPr="000F1437">
              <w:rPr>
                <w:spacing w:val="1"/>
                <w:sz w:val="24"/>
                <w:szCs w:val="24"/>
              </w:rPr>
              <w:t xml:space="preserve"> </w:t>
            </w:r>
            <w:r w:rsidRPr="000F1437">
              <w:rPr>
                <w:sz w:val="24"/>
                <w:szCs w:val="24"/>
              </w:rPr>
              <w:t>неделю,</w:t>
            </w:r>
            <w:r w:rsidRPr="000F1437">
              <w:rPr>
                <w:spacing w:val="1"/>
                <w:sz w:val="24"/>
                <w:szCs w:val="24"/>
              </w:rPr>
              <w:t xml:space="preserve"> </w:t>
            </w:r>
            <w:r w:rsidRPr="000F1437">
              <w:rPr>
                <w:sz w:val="24"/>
                <w:szCs w:val="24"/>
              </w:rPr>
              <w:t>продолжительность учебного года</w:t>
            </w:r>
            <w:r w:rsidRPr="000F1437">
              <w:rPr>
                <w:spacing w:val="1"/>
                <w:sz w:val="24"/>
                <w:szCs w:val="24"/>
              </w:rPr>
              <w:t xml:space="preserve"> </w:t>
            </w:r>
            <w:r w:rsidRPr="000F1437">
              <w:rPr>
                <w:sz w:val="24"/>
                <w:szCs w:val="24"/>
              </w:rPr>
              <w:t>– 34 недели, всего—68 часов.</w:t>
            </w:r>
          </w:p>
        </w:tc>
      </w:tr>
    </w:tbl>
    <w:p w:rsidR="00827AE0" w:rsidRDefault="00827AE0">
      <w:pPr>
        <w:spacing w:before="4"/>
        <w:rPr>
          <w:b/>
          <w:sz w:val="17"/>
        </w:rPr>
      </w:pPr>
    </w:p>
    <w:sectPr w:rsidR="00827AE0">
      <w:pgSz w:w="11910" w:h="16840"/>
      <w:pgMar w:top="158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2C05"/>
    <w:multiLevelType w:val="hybridMultilevel"/>
    <w:tmpl w:val="E09EAD80"/>
    <w:lvl w:ilvl="0" w:tplc="A2ECC66A">
      <w:start w:val="1"/>
      <w:numFmt w:val="decimal"/>
      <w:lvlText w:val="%1.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AA2E6C">
      <w:numFmt w:val="bullet"/>
      <w:lvlText w:val="•"/>
      <w:lvlJc w:val="left"/>
      <w:pPr>
        <w:ind w:left="1042" w:hanging="260"/>
      </w:pPr>
      <w:rPr>
        <w:rFonts w:hint="default"/>
        <w:lang w:val="ru-RU" w:eastAsia="en-US" w:bidi="ar-SA"/>
      </w:rPr>
    </w:lvl>
    <w:lvl w:ilvl="2" w:tplc="3AFC4320">
      <w:numFmt w:val="bullet"/>
      <w:lvlText w:val="•"/>
      <w:lvlJc w:val="left"/>
      <w:pPr>
        <w:ind w:left="1725" w:hanging="260"/>
      </w:pPr>
      <w:rPr>
        <w:rFonts w:hint="default"/>
        <w:lang w:val="ru-RU" w:eastAsia="en-US" w:bidi="ar-SA"/>
      </w:rPr>
    </w:lvl>
    <w:lvl w:ilvl="3" w:tplc="9A88D384">
      <w:numFmt w:val="bullet"/>
      <w:lvlText w:val="•"/>
      <w:lvlJc w:val="left"/>
      <w:pPr>
        <w:ind w:left="2408" w:hanging="260"/>
      </w:pPr>
      <w:rPr>
        <w:rFonts w:hint="default"/>
        <w:lang w:val="ru-RU" w:eastAsia="en-US" w:bidi="ar-SA"/>
      </w:rPr>
    </w:lvl>
    <w:lvl w:ilvl="4" w:tplc="FC76CA90">
      <w:numFmt w:val="bullet"/>
      <w:lvlText w:val="•"/>
      <w:lvlJc w:val="left"/>
      <w:pPr>
        <w:ind w:left="3091" w:hanging="260"/>
      </w:pPr>
      <w:rPr>
        <w:rFonts w:hint="default"/>
        <w:lang w:val="ru-RU" w:eastAsia="en-US" w:bidi="ar-SA"/>
      </w:rPr>
    </w:lvl>
    <w:lvl w:ilvl="5" w:tplc="85885D10">
      <w:numFmt w:val="bullet"/>
      <w:lvlText w:val="•"/>
      <w:lvlJc w:val="left"/>
      <w:pPr>
        <w:ind w:left="3774" w:hanging="260"/>
      </w:pPr>
      <w:rPr>
        <w:rFonts w:hint="default"/>
        <w:lang w:val="ru-RU" w:eastAsia="en-US" w:bidi="ar-SA"/>
      </w:rPr>
    </w:lvl>
    <w:lvl w:ilvl="6" w:tplc="B66825C2">
      <w:numFmt w:val="bullet"/>
      <w:lvlText w:val="•"/>
      <w:lvlJc w:val="left"/>
      <w:pPr>
        <w:ind w:left="4456" w:hanging="260"/>
      </w:pPr>
      <w:rPr>
        <w:rFonts w:hint="default"/>
        <w:lang w:val="ru-RU" w:eastAsia="en-US" w:bidi="ar-SA"/>
      </w:rPr>
    </w:lvl>
    <w:lvl w:ilvl="7" w:tplc="EC1C89C4">
      <w:numFmt w:val="bullet"/>
      <w:lvlText w:val="•"/>
      <w:lvlJc w:val="left"/>
      <w:pPr>
        <w:ind w:left="5139" w:hanging="260"/>
      </w:pPr>
      <w:rPr>
        <w:rFonts w:hint="default"/>
        <w:lang w:val="ru-RU" w:eastAsia="en-US" w:bidi="ar-SA"/>
      </w:rPr>
    </w:lvl>
    <w:lvl w:ilvl="8" w:tplc="87B81236">
      <w:numFmt w:val="bullet"/>
      <w:lvlText w:val="•"/>
      <w:lvlJc w:val="left"/>
      <w:pPr>
        <w:ind w:left="5822" w:hanging="260"/>
      </w:pPr>
      <w:rPr>
        <w:rFonts w:hint="default"/>
        <w:lang w:val="ru-RU" w:eastAsia="en-US" w:bidi="ar-SA"/>
      </w:rPr>
    </w:lvl>
  </w:abstractNum>
  <w:abstractNum w:abstractNumId="1">
    <w:nsid w:val="4461073F"/>
    <w:multiLevelType w:val="hybridMultilevel"/>
    <w:tmpl w:val="573CFB96"/>
    <w:lvl w:ilvl="0" w:tplc="4DF03E40">
      <w:numFmt w:val="bullet"/>
      <w:lvlText w:val="-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FA2C84">
      <w:numFmt w:val="bullet"/>
      <w:lvlText w:val="•"/>
      <w:lvlJc w:val="left"/>
      <w:pPr>
        <w:ind w:left="808" w:hanging="245"/>
      </w:pPr>
      <w:rPr>
        <w:rFonts w:hint="default"/>
        <w:lang w:val="ru-RU" w:eastAsia="en-US" w:bidi="ar-SA"/>
      </w:rPr>
    </w:lvl>
    <w:lvl w:ilvl="2" w:tplc="516CEE0A">
      <w:numFmt w:val="bullet"/>
      <w:lvlText w:val="•"/>
      <w:lvlJc w:val="left"/>
      <w:pPr>
        <w:ind w:left="1517" w:hanging="245"/>
      </w:pPr>
      <w:rPr>
        <w:rFonts w:hint="default"/>
        <w:lang w:val="ru-RU" w:eastAsia="en-US" w:bidi="ar-SA"/>
      </w:rPr>
    </w:lvl>
    <w:lvl w:ilvl="3" w:tplc="7CF8D80E">
      <w:numFmt w:val="bullet"/>
      <w:lvlText w:val="•"/>
      <w:lvlJc w:val="left"/>
      <w:pPr>
        <w:ind w:left="2226" w:hanging="245"/>
      </w:pPr>
      <w:rPr>
        <w:rFonts w:hint="default"/>
        <w:lang w:val="ru-RU" w:eastAsia="en-US" w:bidi="ar-SA"/>
      </w:rPr>
    </w:lvl>
    <w:lvl w:ilvl="4" w:tplc="0D3628F4">
      <w:numFmt w:val="bullet"/>
      <w:lvlText w:val="•"/>
      <w:lvlJc w:val="left"/>
      <w:pPr>
        <w:ind w:left="2934" w:hanging="245"/>
      </w:pPr>
      <w:rPr>
        <w:rFonts w:hint="default"/>
        <w:lang w:val="ru-RU" w:eastAsia="en-US" w:bidi="ar-SA"/>
      </w:rPr>
    </w:lvl>
    <w:lvl w:ilvl="5" w:tplc="91A84D34">
      <w:numFmt w:val="bullet"/>
      <w:lvlText w:val="•"/>
      <w:lvlJc w:val="left"/>
      <w:pPr>
        <w:ind w:left="3643" w:hanging="245"/>
      </w:pPr>
      <w:rPr>
        <w:rFonts w:hint="default"/>
        <w:lang w:val="ru-RU" w:eastAsia="en-US" w:bidi="ar-SA"/>
      </w:rPr>
    </w:lvl>
    <w:lvl w:ilvl="6" w:tplc="30C6A0AA">
      <w:numFmt w:val="bullet"/>
      <w:lvlText w:val="•"/>
      <w:lvlJc w:val="left"/>
      <w:pPr>
        <w:ind w:left="4352" w:hanging="245"/>
      </w:pPr>
      <w:rPr>
        <w:rFonts w:hint="default"/>
        <w:lang w:val="ru-RU" w:eastAsia="en-US" w:bidi="ar-SA"/>
      </w:rPr>
    </w:lvl>
    <w:lvl w:ilvl="7" w:tplc="45FC22A4">
      <w:numFmt w:val="bullet"/>
      <w:lvlText w:val="•"/>
      <w:lvlJc w:val="left"/>
      <w:pPr>
        <w:ind w:left="5060" w:hanging="245"/>
      </w:pPr>
      <w:rPr>
        <w:rFonts w:hint="default"/>
        <w:lang w:val="ru-RU" w:eastAsia="en-US" w:bidi="ar-SA"/>
      </w:rPr>
    </w:lvl>
    <w:lvl w:ilvl="8" w:tplc="2F1A80F4">
      <w:numFmt w:val="bullet"/>
      <w:lvlText w:val="•"/>
      <w:lvlJc w:val="left"/>
      <w:pPr>
        <w:ind w:left="5769" w:hanging="245"/>
      </w:pPr>
      <w:rPr>
        <w:rFonts w:hint="default"/>
        <w:lang w:val="ru-RU" w:eastAsia="en-US" w:bidi="ar-SA"/>
      </w:rPr>
    </w:lvl>
  </w:abstractNum>
  <w:abstractNum w:abstractNumId="2">
    <w:nsid w:val="52583CFD"/>
    <w:multiLevelType w:val="hybridMultilevel"/>
    <w:tmpl w:val="DE96D26A"/>
    <w:lvl w:ilvl="0" w:tplc="A3B8676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75A5B9E">
      <w:numFmt w:val="bullet"/>
      <w:lvlText w:val="•"/>
      <w:lvlJc w:val="left"/>
      <w:pPr>
        <w:ind w:left="808" w:hanging="152"/>
      </w:pPr>
      <w:rPr>
        <w:rFonts w:hint="default"/>
        <w:lang w:val="ru-RU" w:eastAsia="en-US" w:bidi="ar-SA"/>
      </w:rPr>
    </w:lvl>
    <w:lvl w:ilvl="2" w:tplc="3D9ABE64">
      <w:numFmt w:val="bullet"/>
      <w:lvlText w:val="•"/>
      <w:lvlJc w:val="left"/>
      <w:pPr>
        <w:ind w:left="1517" w:hanging="152"/>
      </w:pPr>
      <w:rPr>
        <w:rFonts w:hint="default"/>
        <w:lang w:val="ru-RU" w:eastAsia="en-US" w:bidi="ar-SA"/>
      </w:rPr>
    </w:lvl>
    <w:lvl w:ilvl="3" w:tplc="A5BEDBF4">
      <w:numFmt w:val="bullet"/>
      <w:lvlText w:val="•"/>
      <w:lvlJc w:val="left"/>
      <w:pPr>
        <w:ind w:left="2226" w:hanging="152"/>
      </w:pPr>
      <w:rPr>
        <w:rFonts w:hint="default"/>
        <w:lang w:val="ru-RU" w:eastAsia="en-US" w:bidi="ar-SA"/>
      </w:rPr>
    </w:lvl>
    <w:lvl w:ilvl="4" w:tplc="C068F886">
      <w:numFmt w:val="bullet"/>
      <w:lvlText w:val="•"/>
      <w:lvlJc w:val="left"/>
      <w:pPr>
        <w:ind w:left="2934" w:hanging="152"/>
      </w:pPr>
      <w:rPr>
        <w:rFonts w:hint="default"/>
        <w:lang w:val="ru-RU" w:eastAsia="en-US" w:bidi="ar-SA"/>
      </w:rPr>
    </w:lvl>
    <w:lvl w:ilvl="5" w:tplc="BB648F06">
      <w:numFmt w:val="bullet"/>
      <w:lvlText w:val="•"/>
      <w:lvlJc w:val="left"/>
      <w:pPr>
        <w:ind w:left="3643" w:hanging="152"/>
      </w:pPr>
      <w:rPr>
        <w:rFonts w:hint="default"/>
        <w:lang w:val="ru-RU" w:eastAsia="en-US" w:bidi="ar-SA"/>
      </w:rPr>
    </w:lvl>
    <w:lvl w:ilvl="6" w:tplc="5E9E34E8">
      <w:numFmt w:val="bullet"/>
      <w:lvlText w:val="•"/>
      <w:lvlJc w:val="left"/>
      <w:pPr>
        <w:ind w:left="4352" w:hanging="152"/>
      </w:pPr>
      <w:rPr>
        <w:rFonts w:hint="default"/>
        <w:lang w:val="ru-RU" w:eastAsia="en-US" w:bidi="ar-SA"/>
      </w:rPr>
    </w:lvl>
    <w:lvl w:ilvl="7" w:tplc="1A242AFE">
      <w:numFmt w:val="bullet"/>
      <w:lvlText w:val="•"/>
      <w:lvlJc w:val="left"/>
      <w:pPr>
        <w:ind w:left="5060" w:hanging="152"/>
      </w:pPr>
      <w:rPr>
        <w:rFonts w:hint="default"/>
        <w:lang w:val="ru-RU" w:eastAsia="en-US" w:bidi="ar-SA"/>
      </w:rPr>
    </w:lvl>
    <w:lvl w:ilvl="8" w:tplc="961A0566">
      <w:numFmt w:val="bullet"/>
      <w:lvlText w:val="•"/>
      <w:lvlJc w:val="left"/>
      <w:pPr>
        <w:ind w:left="5769" w:hanging="152"/>
      </w:pPr>
      <w:rPr>
        <w:rFonts w:hint="default"/>
        <w:lang w:val="ru-RU" w:eastAsia="en-US" w:bidi="ar-SA"/>
      </w:rPr>
    </w:lvl>
  </w:abstractNum>
  <w:abstractNum w:abstractNumId="3">
    <w:nsid w:val="7F164ADF"/>
    <w:multiLevelType w:val="hybridMultilevel"/>
    <w:tmpl w:val="FDEE56A6"/>
    <w:lvl w:ilvl="0" w:tplc="9BA20FFA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56026A">
      <w:numFmt w:val="bullet"/>
      <w:lvlText w:val="•"/>
      <w:lvlJc w:val="left"/>
      <w:pPr>
        <w:ind w:left="808" w:hanging="708"/>
      </w:pPr>
      <w:rPr>
        <w:rFonts w:hint="default"/>
        <w:lang w:val="ru-RU" w:eastAsia="en-US" w:bidi="ar-SA"/>
      </w:rPr>
    </w:lvl>
    <w:lvl w:ilvl="2" w:tplc="16A06840">
      <w:numFmt w:val="bullet"/>
      <w:lvlText w:val="•"/>
      <w:lvlJc w:val="left"/>
      <w:pPr>
        <w:ind w:left="1517" w:hanging="708"/>
      </w:pPr>
      <w:rPr>
        <w:rFonts w:hint="default"/>
        <w:lang w:val="ru-RU" w:eastAsia="en-US" w:bidi="ar-SA"/>
      </w:rPr>
    </w:lvl>
    <w:lvl w:ilvl="3" w:tplc="D222E130">
      <w:numFmt w:val="bullet"/>
      <w:lvlText w:val="•"/>
      <w:lvlJc w:val="left"/>
      <w:pPr>
        <w:ind w:left="2226" w:hanging="708"/>
      </w:pPr>
      <w:rPr>
        <w:rFonts w:hint="default"/>
        <w:lang w:val="ru-RU" w:eastAsia="en-US" w:bidi="ar-SA"/>
      </w:rPr>
    </w:lvl>
    <w:lvl w:ilvl="4" w:tplc="AE487E00">
      <w:numFmt w:val="bullet"/>
      <w:lvlText w:val="•"/>
      <w:lvlJc w:val="left"/>
      <w:pPr>
        <w:ind w:left="2935" w:hanging="708"/>
      </w:pPr>
      <w:rPr>
        <w:rFonts w:hint="default"/>
        <w:lang w:val="ru-RU" w:eastAsia="en-US" w:bidi="ar-SA"/>
      </w:rPr>
    </w:lvl>
    <w:lvl w:ilvl="5" w:tplc="3D5AF51C">
      <w:numFmt w:val="bullet"/>
      <w:lvlText w:val="•"/>
      <w:lvlJc w:val="left"/>
      <w:pPr>
        <w:ind w:left="3644" w:hanging="708"/>
      </w:pPr>
      <w:rPr>
        <w:rFonts w:hint="default"/>
        <w:lang w:val="ru-RU" w:eastAsia="en-US" w:bidi="ar-SA"/>
      </w:rPr>
    </w:lvl>
    <w:lvl w:ilvl="6" w:tplc="C1EABBDE">
      <w:numFmt w:val="bullet"/>
      <w:lvlText w:val="•"/>
      <w:lvlJc w:val="left"/>
      <w:pPr>
        <w:ind w:left="4352" w:hanging="708"/>
      </w:pPr>
      <w:rPr>
        <w:rFonts w:hint="default"/>
        <w:lang w:val="ru-RU" w:eastAsia="en-US" w:bidi="ar-SA"/>
      </w:rPr>
    </w:lvl>
    <w:lvl w:ilvl="7" w:tplc="AC8C2066">
      <w:numFmt w:val="bullet"/>
      <w:lvlText w:val="•"/>
      <w:lvlJc w:val="left"/>
      <w:pPr>
        <w:ind w:left="5061" w:hanging="708"/>
      </w:pPr>
      <w:rPr>
        <w:rFonts w:hint="default"/>
        <w:lang w:val="ru-RU" w:eastAsia="en-US" w:bidi="ar-SA"/>
      </w:rPr>
    </w:lvl>
    <w:lvl w:ilvl="8" w:tplc="62BE9892">
      <w:numFmt w:val="bullet"/>
      <w:lvlText w:val="•"/>
      <w:lvlJc w:val="left"/>
      <w:pPr>
        <w:ind w:left="5770" w:hanging="708"/>
      </w:pPr>
      <w:rPr>
        <w:rFonts w:hint="default"/>
        <w:lang w:val="ru-RU" w:eastAsia="en-US" w:bidi="ar-SA"/>
      </w:rPr>
    </w:lvl>
  </w:abstractNum>
  <w:abstractNum w:abstractNumId="4">
    <w:nsid w:val="7F8D2724"/>
    <w:multiLevelType w:val="hybridMultilevel"/>
    <w:tmpl w:val="91562C5C"/>
    <w:lvl w:ilvl="0" w:tplc="364A090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7AE0"/>
    <w:rsid w:val="00087F22"/>
    <w:rsid w:val="000F1437"/>
    <w:rsid w:val="00220868"/>
    <w:rsid w:val="002A68E7"/>
    <w:rsid w:val="003B3C13"/>
    <w:rsid w:val="0043586E"/>
    <w:rsid w:val="00440880"/>
    <w:rsid w:val="00657E06"/>
    <w:rsid w:val="006D6B40"/>
    <w:rsid w:val="00827AE0"/>
    <w:rsid w:val="00DD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Людмила</cp:lastModifiedBy>
  <cp:revision>10</cp:revision>
  <dcterms:created xsi:type="dcterms:W3CDTF">2021-08-21T10:46:00Z</dcterms:created>
  <dcterms:modified xsi:type="dcterms:W3CDTF">2021-11-02T23:43:00Z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2021-08-21T00:00:00Z</vt:filetime>
  </property>
</Properties>
</file>